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2CD80" w14:textId="77777777" w:rsidR="00977E29" w:rsidRDefault="00977E29" w:rsidP="00977E29">
      <w:pPr>
        <w:pStyle w:val="BasicParagraph"/>
        <w:rPr>
          <w:rFonts w:ascii="Avenir Black" w:hAnsi="Avenir Black" w:cs="Avenir Black"/>
          <w:color w:val="18263B"/>
          <w:sz w:val="28"/>
          <w:szCs w:val="28"/>
        </w:rPr>
      </w:pPr>
    </w:p>
    <w:p w14:paraId="2E5A73E2" w14:textId="77777777" w:rsidR="00977E29" w:rsidRDefault="00977E29" w:rsidP="00977E29">
      <w:pPr>
        <w:pStyle w:val="BasicParagraph"/>
        <w:rPr>
          <w:rFonts w:ascii="Avenir Black" w:hAnsi="Avenir Black" w:cs="Avenir Black"/>
          <w:color w:val="18263B"/>
          <w:sz w:val="28"/>
          <w:szCs w:val="28"/>
        </w:rPr>
      </w:pPr>
    </w:p>
    <w:p w14:paraId="5F6D6131" w14:textId="77777777" w:rsidR="00977E29" w:rsidRDefault="00977E29" w:rsidP="00977E29">
      <w:pPr>
        <w:pStyle w:val="BasicParagraph"/>
        <w:rPr>
          <w:rFonts w:ascii="Avenir Black" w:hAnsi="Avenir Black" w:cs="Avenir Black"/>
          <w:color w:val="18263B"/>
          <w:sz w:val="28"/>
          <w:szCs w:val="28"/>
        </w:rPr>
      </w:pPr>
    </w:p>
    <w:p w14:paraId="0030795F" w14:textId="77777777" w:rsidR="00977E29" w:rsidRDefault="00977E29" w:rsidP="00977E29">
      <w:pPr>
        <w:pStyle w:val="BasicParagraph"/>
        <w:rPr>
          <w:rFonts w:ascii="Avenir Black" w:hAnsi="Avenir Black" w:cs="Avenir Black"/>
          <w:color w:val="18263B"/>
          <w:sz w:val="28"/>
          <w:szCs w:val="28"/>
        </w:rPr>
      </w:pPr>
    </w:p>
    <w:p w14:paraId="28F3B0ED" w14:textId="77777777" w:rsidR="00977E29" w:rsidRDefault="00977E29" w:rsidP="00977E29">
      <w:pPr>
        <w:pStyle w:val="BasicParagraph"/>
        <w:rPr>
          <w:rFonts w:ascii="Avenir Black" w:hAnsi="Avenir Black" w:cs="Avenir Black"/>
          <w:color w:val="18263B"/>
          <w:sz w:val="28"/>
          <w:szCs w:val="28"/>
        </w:rPr>
      </w:pPr>
    </w:p>
    <w:p w14:paraId="0962C709" w14:textId="77777777" w:rsidR="00977E29" w:rsidRDefault="00977E29" w:rsidP="00977E29">
      <w:pPr>
        <w:pStyle w:val="BasicParagraph"/>
        <w:rPr>
          <w:rFonts w:ascii="Avenir Black" w:hAnsi="Avenir Black" w:cs="Avenir Black"/>
          <w:color w:val="18263B"/>
          <w:sz w:val="28"/>
          <w:szCs w:val="28"/>
        </w:rPr>
      </w:pPr>
    </w:p>
    <w:p w14:paraId="4B28B92D" w14:textId="77777777" w:rsidR="00977E29" w:rsidRDefault="00977E29" w:rsidP="00977E29">
      <w:pPr>
        <w:pStyle w:val="BasicParagraph"/>
        <w:rPr>
          <w:rFonts w:ascii="Avenir Black" w:hAnsi="Avenir Black" w:cs="Avenir Black"/>
          <w:color w:val="18263B"/>
          <w:sz w:val="28"/>
          <w:szCs w:val="28"/>
        </w:rPr>
      </w:pPr>
    </w:p>
    <w:p w14:paraId="7610E7EE" w14:textId="77777777" w:rsidR="00977E29" w:rsidRDefault="00977E29" w:rsidP="00977E29">
      <w:pPr>
        <w:pStyle w:val="BasicParagraph"/>
        <w:rPr>
          <w:rFonts w:ascii="Avenir Black" w:hAnsi="Avenir Black" w:cs="Avenir Black"/>
          <w:color w:val="18263B"/>
          <w:sz w:val="28"/>
          <w:szCs w:val="28"/>
        </w:rPr>
      </w:pPr>
    </w:p>
    <w:p w14:paraId="3D339D3F" w14:textId="77777777" w:rsidR="00977E29" w:rsidRDefault="00977E29" w:rsidP="00977E29">
      <w:pPr>
        <w:pStyle w:val="BasicParagraph"/>
        <w:rPr>
          <w:rFonts w:ascii="Avenir Black" w:hAnsi="Avenir Black" w:cs="Avenir Black"/>
          <w:color w:val="18263B"/>
          <w:sz w:val="28"/>
          <w:szCs w:val="28"/>
        </w:rPr>
      </w:pPr>
    </w:p>
    <w:p w14:paraId="09C46535" w14:textId="77777777" w:rsidR="00977E29" w:rsidRDefault="00977E29" w:rsidP="00977E29">
      <w:pPr>
        <w:pStyle w:val="BasicParagraph"/>
        <w:rPr>
          <w:rFonts w:ascii="Avenir Black" w:hAnsi="Avenir Black" w:cs="Avenir Black"/>
          <w:color w:val="18263B"/>
          <w:sz w:val="28"/>
          <w:szCs w:val="28"/>
        </w:rPr>
      </w:pPr>
    </w:p>
    <w:p w14:paraId="047A615E" w14:textId="77777777" w:rsidR="00977E29" w:rsidRDefault="00977E29" w:rsidP="00977E29">
      <w:pPr>
        <w:pStyle w:val="BasicParagraph"/>
        <w:rPr>
          <w:rFonts w:ascii="Avenir Black" w:hAnsi="Avenir Black" w:cs="Avenir Black"/>
          <w:color w:val="18263B"/>
          <w:sz w:val="28"/>
          <w:szCs w:val="28"/>
        </w:rPr>
      </w:pPr>
    </w:p>
    <w:p w14:paraId="2C96A0B6" w14:textId="77777777" w:rsidR="00977E29" w:rsidRDefault="00977E29" w:rsidP="00977E29">
      <w:pPr>
        <w:pStyle w:val="BasicParagraph"/>
        <w:rPr>
          <w:rFonts w:ascii="Avenir Black" w:hAnsi="Avenir Black" w:cs="Avenir Black"/>
          <w:color w:val="18263B"/>
          <w:sz w:val="28"/>
          <w:szCs w:val="28"/>
        </w:rPr>
      </w:pPr>
    </w:p>
    <w:p w14:paraId="6F56D832" w14:textId="65F61529" w:rsidR="00977E29" w:rsidRDefault="00977E29" w:rsidP="00977E29">
      <w:pPr>
        <w:pStyle w:val="BasicParagraph"/>
        <w:rPr>
          <w:rFonts w:ascii="Avenir Black" w:hAnsi="Avenir Black" w:cs="Avenir Black"/>
          <w:color w:val="18263B"/>
          <w:sz w:val="40"/>
          <w:szCs w:val="40"/>
        </w:rPr>
      </w:pPr>
      <w:r w:rsidRPr="00977E29">
        <w:rPr>
          <w:rFonts w:ascii="Avenir Black" w:hAnsi="Avenir Black" w:cs="Avenir Black"/>
          <w:color w:val="18263B"/>
          <w:sz w:val="40"/>
          <w:szCs w:val="40"/>
        </w:rPr>
        <w:t>The Maryland School for the Blind</w:t>
      </w:r>
    </w:p>
    <w:p w14:paraId="2C8C5815" w14:textId="77777777" w:rsidR="0061566F" w:rsidRPr="00977E29" w:rsidRDefault="0061566F" w:rsidP="00977E29">
      <w:pPr>
        <w:pStyle w:val="BasicParagraph"/>
        <w:rPr>
          <w:rFonts w:ascii="Avenir Black" w:hAnsi="Avenir Black" w:cs="Avenir Black"/>
          <w:color w:val="18263B"/>
          <w:sz w:val="40"/>
          <w:szCs w:val="40"/>
        </w:rPr>
      </w:pPr>
    </w:p>
    <w:p w14:paraId="47FE9D2C" w14:textId="225CEC6E" w:rsidR="00977E29" w:rsidRPr="00977E29" w:rsidRDefault="003768F7" w:rsidP="00977E29">
      <w:pPr>
        <w:pStyle w:val="BasicParagraph"/>
        <w:rPr>
          <w:rFonts w:ascii="Avenir Black" w:hAnsi="Avenir Black" w:cs="Avenir Black"/>
          <w:caps/>
          <w:color w:val="18263B"/>
          <w:sz w:val="144"/>
          <w:szCs w:val="144"/>
        </w:rPr>
      </w:pPr>
      <w:r>
        <w:rPr>
          <w:rFonts w:ascii="Avenir Black" w:hAnsi="Avenir Black" w:cs="Avenir Black"/>
          <w:color w:val="18263B"/>
          <w:sz w:val="144"/>
          <w:szCs w:val="144"/>
        </w:rPr>
        <w:t>Spring Newsletter</w:t>
      </w:r>
      <w:r w:rsidR="00977E29" w:rsidRPr="00977E29">
        <w:rPr>
          <w:rFonts w:ascii="Avenir Black" w:hAnsi="Avenir Black" w:cs="Avenir Black"/>
          <w:caps/>
          <w:color w:val="18263B"/>
          <w:sz w:val="144"/>
          <w:szCs w:val="144"/>
        </w:rPr>
        <w:t xml:space="preserve"> </w:t>
      </w:r>
    </w:p>
    <w:p w14:paraId="565267A2" w14:textId="77777777" w:rsidR="00977E29" w:rsidRDefault="00977E29" w:rsidP="00977E29">
      <w:pPr>
        <w:pStyle w:val="BasicParagraph"/>
        <w:rPr>
          <w:rFonts w:ascii="Avenir Black" w:hAnsi="Avenir Black" w:cs="Avenir Black"/>
          <w:caps/>
          <w:color w:val="18263B"/>
          <w:sz w:val="52"/>
          <w:szCs w:val="52"/>
        </w:rPr>
      </w:pPr>
    </w:p>
    <w:p w14:paraId="17729DBB" w14:textId="77777777" w:rsidR="00977E29" w:rsidRDefault="00977E29" w:rsidP="00977E29">
      <w:pPr>
        <w:pStyle w:val="BasicParagraph"/>
        <w:rPr>
          <w:rFonts w:ascii="Avenir Black" w:hAnsi="Avenir Black" w:cs="Avenir Black"/>
          <w:caps/>
          <w:color w:val="18263B"/>
          <w:sz w:val="52"/>
          <w:szCs w:val="52"/>
        </w:rPr>
      </w:pPr>
    </w:p>
    <w:p w14:paraId="18FCF0AB" w14:textId="77777777" w:rsidR="00463F49" w:rsidRDefault="00463F49" w:rsidP="00463F4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6FFA3F88" w14:textId="5D3A19CF" w:rsidR="00463F49" w:rsidRPr="00463F49" w:rsidRDefault="00463F49" w:rsidP="00463F4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3F49">
        <w:rPr>
          <w:rFonts w:ascii="Times New Roman" w:eastAsia="Times New Roman" w:hAnsi="Times New Roman" w:cs="Times New Roman"/>
          <w:b/>
          <w:bCs/>
          <w:kern w:val="0"/>
          <w:sz w:val="27"/>
          <w:szCs w:val="27"/>
          <w14:ligatures w14:val="none"/>
        </w:rPr>
        <w:lastRenderedPageBreak/>
        <w:t>MSB Athletics: A Year of Dedication and Growth</w:t>
      </w:r>
    </w:p>
    <w:p w14:paraId="6E643AB7" w14:textId="77777777" w:rsidR="00463F49" w:rsidRPr="00463F49" w:rsidRDefault="00463F49" w:rsidP="00463F49">
      <w:pPr>
        <w:spacing w:before="100" w:beforeAutospacing="1" w:after="100" w:afterAutospacing="1" w:line="240" w:lineRule="auto"/>
        <w:rPr>
          <w:rFonts w:ascii="Times New Roman" w:eastAsia="Times New Roman" w:hAnsi="Times New Roman" w:cs="Times New Roman"/>
          <w:kern w:val="0"/>
          <w14:ligatures w14:val="none"/>
        </w:rPr>
      </w:pPr>
      <w:r w:rsidRPr="00463F49">
        <w:rPr>
          <w:rFonts w:ascii="Times New Roman" w:eastAsia="Times New Roman" w:hAnsi="Times New Roman" w:cs="Times New Roman"/>
          <w:kern w:val="0"/>
          <w14:ligatures w14:val="none"/>
        </w:rPr>
        <w:t xml:space="preserve">MSB’s student-athletes have had an incredible year, demonstrating new skills, perseverance, and teamwork across multiple sports. Our wrestling, soccer, goalball, cheerleading, beep baseball, and track and field teams have trained hard and competed fiercely, traveling to places like New York, Virginia, </w:t>
      </w:r>
      <w:proofErr w:type="spellStart"/>
      <w:r w:rsidRPr="00463F49">
        <w:rPr>
          <w:rFonts w:ascii="Times New Roman" w:eastAsia="Times New Roman" w:hAnsi="Times New Roman" w:cs="Times New Roman"/>
          <w:kern w:val="0"/>
          <w14:ligatures w14:val="none"/>
        </w:rPr>
        <w:t>Joppatowne</w:t>
      </w:r>
      <w:proofErr w:type="spellEnd"/>
      <w:r w:rsidRPr="00463F49">
        <w:rPr>
          <w:rFonts w:ascii="Times New Roman" w:eastAsia="Times New Roman" w:hAnsi="Times New Roman" w:cs="Times New Roman"/>
          <w:kern w:val="0"/>
          <w14:ligatures w14:val="none"/>
        </w:rPr>
        <w:t>, and Dundalk to take on new challenges. Their commitment to representing MSB with pride is truly inspiring.</w:t>
      </w:r>
    </w:p>
    <w:p w14:paraId="162D777E" w14:textId="77777777" w:rsidR="00463F49" w:rsidRPr="00463F49" w:rsidRDefault="00463F49" w:rsidP="00463F49">
      <w:pPr>
        <w:spacing w:after="0" w:line="240" w:lineRule="auto"/>
        <w:rPr>
          <w:rFonts w:ascii="Times New Roman" w:eastAsia="Times New Roman" w:hAnsi="Times New Roman" w:cs="Times New Roman"/>
          <w:kern w:val="0"/>
          <w14:ligatures w14:val="none"/>
        </w:rPr>
      </w:pPr>
      <w:r w:rsidRPr="00463F49">
        <w:rPr>
          <w:rFonts w:ascii="Times New Roman" w:eastAsia="Times New Roman" w:hAnsi="Times New Roman" w:cs="Times New Roman"/>
          <w:noProof/>
          <w:kern w:val="0"/>
          <w14:ligatures w14:val="none"/>
        </w:rPr>
      </w:r>
      <w:r w:rsidR="00463F49" w:rsidRPr="00463F49">
        <w:rPr>
          <w:rFonts w:ascii="Times New Roman" w:eastAsia="Times New Roman" w:hAnsi="Times New Roman" w:cs="Times New Roman"/>
          <w:noProof/>
          <w:kern w:val="0"/>
          <w14:ligatures w14:val="none"/>
        </w:rPr>
        <w:pict w14:anchorId="006B4408">
          <v:rect id="_x0000_i1025" alt="" style="width:468pt;height:.05pt;mso-width-percent:0;mso-height-percent:0;mso-width-percent:0;mso-height-percent:0" o:hralign="center" o:hrstd="t" o:hr="t" fillcolor="#a0a0a0" stroked="f"/>
        </w:pict>
      </w:r>
    </w:p>
    <w:p w14:paraId="694DDDBC" w14:textId="77777777" w:rsidR="00463F49" w:rsidRPr="00463F49" w:rsidRDefault="00463F49" w:rsidP="00463F4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3F49">
        <w:rPr>
          <w:rFonts w:ascii="Times New Roman" w:eastAsia="Times New Roman" w:hAnsi="Times New Roman" w:cs="Times New Roman"/>
          <w:b/>
          <w:bCs/>
          <w:kern w:val="0"/>
          <w:sz w:val="27"/>
          <w:szCs w:val="27"/>
          <w14:ligatures w14:val="none"/>
        </w:rPr>
        <w:t>From Braille to Bots: How MSB is Making STEM Accessible</w:t>
      </w:r>
    </w:p>
    <w:p w14:paraId="6B4061A4" w14:textId="77777777" w:rsidR="00463F49" w:rsidRPr="00463F49" w:rsidRDefault="00463F49" w:rsidP="00463F49">
      <w:pPr>
        <w:spacing w:before="100" w:beforeAutospacing="1" w:after="100" w:afterAutospacing="1" w:line="240" w:lineRule="auto"/>
        <w:rPr>
          <w:rFonts w:ascii="Times New Roman" w:eastAsia="Times New Roman" w:hAnsi="Times New Roman" w:cs="Times New Roman"/>
          <w:kern w:val="0"/>
          <w14:ligatures w14:val="none"/>
        </w:rPr>
      </w:pPr>
      <w:r w:rsidRPr="00463F49">
        <w:rPr>
          <w:rFonts w:ascii="Times New Roman" w:eastAsia="Times New Roman" w:hAnsi="Times New Roman" w:cs="Times New Roman"/>
          <w:kern w:val="0"/>
          <w14:ligatures w14:val="none"/>
        </w:rPr>
        <w:t>At The Maryland School for the Blind (MSB), students are getting hands-on experience in computer science and robotics with tools designed for accessibility. Gina Fugate, a Computer Science and Technology teacher, helps students of all skill levels learn coding and problem-solving.</w:t>
      </w:r>
    </w:p>
    <w:p w14:paraId="1FEEC372" w14:textId="77777777" w:rsidR="00463F49" w:rsidRPr="00463F49" w:rsidRDefault="00463F49" w:rsidP="00463F49">
      <w:pPr>
        <w:spacing w:before="100" w:beforeAutospacing="1" w:after="100" w:afterAutospacing="1" w:line="240" w:lineRule="auto"/>
        <w:rPr>
          <w:rFonts w:ascii="Times New Roman" w:eastAsia="Times New Roman" w:hAnsi="Times New Roman" w:cs="Times New Roman"/>
          <w:kern w:val="0"/>
          <w14:ligatures w14:val="none"/>
        </w:rPr>
      </w:pPr>
      <w:r w:rsidRPr="00463F49">
        <w:rPr>
          <w:rFonts w:ascii="Times New Roman" w:eastAsia="Times New Roman" w:hAnsi="Times New Roman" w:cs="Times New Roman"/>
          <w:kern w:val="0"/>
          <w14:ligatures w14:val="none"/>
        </w:rPr>
        <w:t xml:space="preserve">MSB competes in </w:t>
      </w:r>
      <w:r w:rsidRPr="00463F49">
        <w:rPr>
          <w:rFonts w:ascii="Times New Roman" w:eastAsia="Times New Roman" w:hAnsi="Times New Roman" w:cs="Times New Roman"/>
          <w:b/>
          <w:bCs/>
          <w:kern w:val="0"/>
          <w14:ligatures w14:val="none"/>
        </w:rPr>
        <w:t>FIRST LEGO League</w:t>
      </w:r>
      <w:r w:rsidRPr="00463F49">
        <w:rPr>
          <w:rFonts w:ascii="Times New Roman" w:eastAsia="Times New Roman" w:hAnsi="Times New Roman" w:cs="Times New Roman"/>
          <w:kern w:val="0"/>
          <w14:ligatures w14:val="none"/>
        </w:rPr>
        <w:t xml:space="preserve">, where students design, build, and program robots to complete challenges. They recently upgraded from LEGO EV3 to LEGO Spike, which works with </w:t>
      </w:r>
      <w:r w:rsidRPr="00463F49">
        <w:rPr>
          <w:rFonts w:ascii="Times New Roman" w:eastAsia="Times New Roman" w:hAnsi="Times New Roman" w:cs="Times New Roman"/>
          <w:b/>
          <w:bCs/>
          <w:kern w:val="0"/>
          <w14:ligatures w14:val="none"/>
        </w:rPr>
        <w:t>Quorum</w:t>
      </w:r>
      <w:r w:rsidRPr="00463F49">
        <w:rPr>
          <w:rFonts w:ascii="Times New Roman" w:eastAsia="Times New Roman" w:hAnsi="Times New Roman" w:cs="Times New Roman"/>
          <w:kern w:val="0"/>
          <w14:ligatures w14:val="none"/>
        </w:rPr>
        <w:t xml:space="preserve">—a programming language that supports screen readers. Quorum offers both text-based and block-based coding, allowing students to choose what works best for them. For example, </w:t>
      </w:r>
      <w:r w:rsidRPr="00463F49">
        <w:rPr>
          <w:rFonts w:ascii="Times New Roman" w:eastAsia="Times New Roman" w:hAnsi="Times New Roman" w:cs="Times New Roman"/>
          <w:b/>
          <w:bCs/>
          <w:kern w:val="0"/>
          <w14:ligatures w14:val="none"/>
        </w:rPr>
        <w:t>Jack</w:t>
      </w:r>
      <w:r w:rsidRPr="00463F49">
        <w:rPr>
          <w:rFonts w:ascii="Times New Roman" w:eastAsia="Times New Roman" w:hAnsi="Times New Roman" w:cs="Times New Roman"/>
          <w:kern w:val="0"/>
          <w14:ligatures w14:val="none"/>
        </w:rPr>
        <w:t xml:space="preserve">, a Braille user, prefers text coding, while </w:t>
      </w:r>
      <w:r w:rsidRPr="00463F49">
        <w:rPr>
          <w:rFonts w:ascii="Times New Roman" w:eastAsia="Times New Roman" w:hAnsi="Times New Roman" w:cs="Times New Roman"/>
          <w:b/>
          <w:bCs/>
          <w:kern w:val="0"/>
          <w14:ligatures w14:val="none"/>
        </w:rPr>
        <w:t>Chelsea</w:t>
      </w:r>
      <w:r w:rsidRPr="00463F49">
        <w:rPr>
          <w:rFonts w:ascii="Times New Roman" w:eastAsia="Times New Roman" w:hAnsi="Times New Roman" w:cs="Times New Roman"/>
          <w:kern w:val="0"/>
          <w14:ligatures w14:val="none"/>
        </w:rPr>
        <w:t xml:space="preserve"> enjoys using blocks.</w:t>
      </w:r>
    </w:p>
    <w:p w14:paraId="25CCB16D" w14:textId="77777777" w:rsidR="00463F49" w:rsidRPr="00463F49" w:rsidRDefault="00463F49" w:rsidP="00463F49">
      <w:pPr>
        <w:spacing w:before="100" w:beforeAutospacing="1" w:after="100" w:afterAutospacing="1" w:line="240" w:lineRule="auto"/>
        <w:rPr>
          <w:rFonts w:ascii="Times New Roman" w:eastAsia="Times New Roman" w:hAnsi="Times New Roman" w:cs="Times New Roman"/>
          <w:kern w:val="0"/>
          <w14:ligatures w14:val="none"/>
        </w:rPr>
      </w:pPr>
      <w:r w:rsidRPr="00463F49">
        <w:rPr>
          <w:rFonts w:ascii="Times New Roman" w:eastAsia="Times New Roman" w:hAnsi="Times New Roman" w:cs="Times New Roman"/>
          <w:kern w:val="0"/>
          <w14:ligatures w14:val="none"/>
        </w:rPr>
        <w:t xml:space="preserve">Students also use the </w:t>
      </w:r>
      <w:r w:rsidRPr="00463F49">
        <w:rPr>
          <w:rFonts w:ascii="Times New Roman" w:eastAsia="Times New Roman" w:hAnsi="Times New Roman" w:cs="Times New Roman"/>
          <w:b/>
          <w:bCs/>
          <w:kern w:val="0"/>
          <w14:ligatures w14:val="none"/>
        </w:rPr>
        <w:t>Monarch</w:t>
      </w:r>
      <w:r w:rsidRPr="00463F49">
        <w:rPr>
          <w:rFonts w:ascii="Times New Roman" w:eastAsia="Times New Roman" w:hAnsi="Times New Roman" w:cs="Times New Roman"/>
          <w:kern w:val="0"/>
          <w14:ligatures w14:val="none"/>
        </w:rPr>
        <w:t xml:space="preserve">, a multiline Braille display developed by the </w:t>
      </w:r>
      <w:r w:rsidRPr="00463F49">
        <w:rPr>
          <w:rFonts w:ascii="Times New Roman" w:eastAsia="Times New Roman" w:hAnsi="Times New Roman" w:cs="Times New Roman"/>
          <w:b/>
          <w:bCs/>
          <w:kern w:val="0"/>
          <w14:ligatures w14:val="none"/>
        </w:rPr>
        <w:t>American Printing House for the Blind (APH),</w:t>
      </w:r>
      <w:r w:rsidRPr="00463F49">
        <w:rPr>
          <w:rFonts w:ascii="Times New Roman" w:eastAsia="Times New Roman" w:hAnsi="Times New Roman" w:cs="Times New Roman"/>
          <w:kern w:val="0"/>
          <w14:ligatures w14:val="none"/>
        </w:rPr>
        <w:t xml:space="preserve"> to help with coding and debugging. Younger students start with </w:t>
      </w:r>
      <w:proofErr w:type="spellStart"/>
      <w:r w:rsidRPr="00463F49">
        <w:rPr>
          <w:rFonts w:ascii="Times New Roman" w:eastAsia="Times New Roman" w:hAnsi="Times New Roman" w:cs="Times New Roman"/>
          <w:b/>
          <w:bCs/>
          <w:kern w:val="0"/>
          <w14:ligatures w14:val="none"/>
        </w:rPr>
        <w:t>KaiBot</w:t>
      </w:r>
      <w:proofErr w:type="spellEnd"/>
      <w:r w:rsidRPr="00463F49">
        <w:rPr>
          <w:rFonts w:ascii="Times New Roman" w:eastAsia="Times New Roman" w:hAnsi="Times New Roman" w:cs="Times New Roman"/>
          <w:kern w:val="0"/>
          <w14:ligatures w14:val="none"/>
        </w:rPr>
        <w:t xml:space="preserve">, a tactile robot they program using accessible coding cards. One of their favorite activities? Making </w:t>
      </w:r>
      <w:proofErr w:type="spellStart"/>
      <w:r w:rsidRPr="00463F49">
        <w:rPr>
          <w:rFonts w:ascii="Times New Roman" w:eastAsia="Times New Roman" w:hAnsi="Times New Roman" w:cs="Times New Roman"/>
          <w:kern w:val="0"/>
          <w14:ligatures w14:val="none"/>
        </w:rPr>
        <w:t>KaiBot</w:t>
      </w:r>
      <w:proofErr w:type="spellEnd"/>
      <w:r w:rsidRPr="00463F49">
        <w:rPr>
          <w:rFonts w:ascii="Times New Roman" w:eastAsia="Times New Roman" w:hAnsi="Times New Roman" w:cs="Times New Roman"/>
          <w:kern w:val="0"/>
          <w14:ligatures w14:val="none"/>
        </w:rPr>
        <w:t xml:space="preserve"> do the </w:t>
      </w:r>
      <w:r w:rsidRPr="00463F49">
        <w:rPr>
          <w:rFonts w:ascii="Times New Roman" w:eastAsia="Times New Roman" w:hAnsi="Times New Roman" w:cs="Times New Roman"/>
          <w:b/>
          <w:bCs/>
          <w:kern w:val="0"/>
          <w14:ligatures w14:val="none"/>
        </w:rPr>
        <w:t>“</w:t>
      </w:r>
      <w:proofErr w:type="spellStart"/>
      <w:r w:rsidRPr="00463F49">
        <w:rPr>
          <w:rFonts w:ascii="Times New Roman" w:eastAsia="Times New Roman" w:hAnsi="Times New Roman" w:cs="Times New Roman"/>
          <w:b/>
          <w:bCs/>
          <w:kern w:val="0"/>
          <w14:ligatures w14:val="none"/>
        </w:rPr>
        <w:t>KaiKai</w:t>
      </w:r>
      <w:proofErr w:type="spellEnd"/>
      <w:r w:rsidRPr="00463F49">
        <w:rPr>
          <w:rFonts w:ascii="Times New Roman" w:eastAsia="Times New Roman" w:hAnsi="Times New Roman" w:cs="Times New Roman"/>
          <w:b/>
          <w:bCs/>
          <w:kern w:val="0"/>
          <w14:ligatures w14:val="none"/>
        </w:rPr>
        <w:t xml:space="preserve"> Slide,”</w:t>
      </w:r>
      <w:r w:rsidRPr="00463F49">
        <w:rPr>
          <w:rFonts w:ascii="Times New Roman" w:eastAsia="Times New Roman" w:hAnsi="Times New Roman" w:cs="Times New Roman"/>
          <w:kern w:val="0"/>
          <w14:ligatures w14:val="none"/>
        </w:rPr>
        <w:t xml:space="preserve"> a fun little robot dance.</w:t>
      </w:r>
    </w:p>
    <w:p w14:paraId="38BF613D" w14:textId="77777777" w:rsidR="00463F49" w:rsidRPr="00463F49" w:rsidRDefault="00463F49" w:rsidP="00463F49">
      <w:pPr>
        <w:spacing w:before="100" w:beforeAutospacing="1" w:after="100" w:afterAutospacing="1" w:line="240" w:lineRule="auto"/>
        <w:rPr>
          <w:rFonts w:ascii="Times New Roman" w:eastAsia="Times New Roman" w:hAnsi="Times New Roman" w:cs="Times New Roman"/>
          <w:kern w:val="0"/>
          <w14:ligatures w14:val="none"/>
        </w:rPr>
      </w:pPr>
      <w:r w:rsidRPr="00463F49">
        <w:rPr>
          <w:rFonts w:ascii="Times New Roman" w:eastAsia="Times New Roman" w:hAnsi="Times New Roman" w:cs="Times New Roman"/>
          <w:kern w:val="0"/>
          <w14:ligatures w14:val="none"/>
        </w:rPr>
        <w:t xml:space="preserve">As technology continues to evolve, MSB stays dedicated to giving students the same high-quality STEM experiences as their sighted peers—helping them build skills in </w:t>
      </w:r>
      <w:r w:rsidRPr="00463F49">
        <w:rPr>
          <w:rFonts w:ascii="Times New Roman" w:eastAsia="Times New Roman" w:hAnsi="Times New Roman" w:cs="Times New Roman"/>
          <w:b/>
          <w:bCs/>
          <w:kern w:val="0"/>
          <w14:ligatures w14:val="none"/>
        </w:rPr>
        <w:t>innovation, problem-solving, and accessible tech for the future.</w:t>
      </w:r>
    </w:p>
    <w:p w14:paraId="2102354F" w14:textId="77777777" w:rsidR="00463F49" w:rsidRPr="00463F49" w:rsidRDefault="00463F49" w:rsidP="00463F49">
      <w:pPr>
        <w:spacing w:after="0" w:line="240" w:lineRule="auto"/>
        <w:rPr>
          <w:rFonts w:ascii="Times New Roman" w:eastAsia="Times New Roman" w:hAnsi="Times New Roman" w:cs="Times New Roman"/>
          <w:kern w:val="0"/>
          <w14:ligatures w14:val="none"/>
        </w:rPr>
      </w:pPr>
      <w:r w:rsidRPr="00463F49">
        <w:rPr>
          <w:rFonts w:ascii="Times New Roman" w:eastAsia="Times New Roman" w:hAnsi="Times New Roman" w:cs="Times New Roman"/>
          <w:noProof/>
          <w:kern w:val="0"/>
          <w14:ligatures w14:val="none"/>
        </w:rPr>
      </w:r>
      <w:r w:rsidR="00463F49" w:rsidRPr="00463F49">
        <w:rPr>
          <w:rFonts w:ascii="Times New Roman" w:eastAsia="Times New Roman" w:hAnsi="Times New Roman" w:cs="Times New Roman"/>
          <w:noProof/>
          <w:kern w:val="0"/>
          <w14:ligatures w14:val="none"/>
        </w:rPr>
        <w:pict w14:anchorId="2E1D95E3">
          <v:rect id="_x0000_i1026" alt="" style="width:468pt;height:.05pt;mso-width-percent:0;mso-height-percent:0;mso-width-percent:0;mso-height-percent:0" o:hralign="center" o:hrstd="t" o:hr="t" fillcolor="#a0a0a0" stroked="f"/>
        </w:pict>
      </w:r>
    </w:p>
    <w:p w14:paraId="6CC3CA80" w14:textId="77777777" w:rsidR="00463F49" w:rsidRPr="00463F49" w:rsidRDefault="00463F49" w:rsidP="00463F4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3F49">
        <w:rPr>
          <w:rFonts w:ascii="Times New Roman" w:eastAsia="Times New Roman" w:hAnsi="Times New Roman" w:cs="Times New Roman"/>
          <w:b/>
          <w:bCs/>
          <w:kern w:val="0"/>
          <w:sz w:val="27"/>
          <w:szCs w:val="27"/>
          <w14:ligatures w14:val="none"/>
        </w:rPr>
        <w:t>Pirouettes for Inclusion: Empowering Blind and Low Vision Students Through Ballet</w:t>
      </w:r>
    </w:p>
    <w:p w14:paraId="2E3C702F" w14:textId="77777777" w:rsidR="00463F49" w:rsidRPr="00463F49" w:rsidRDefault="00463F49" w:rsidP="00463F49">
      <w:pPr>
        <w:spacing w:before="100" w:beforeAutospacing="1" w:after="100" w:afterAutospacing="1" w:line="240" w:lineRule="auto"/>
        <w:rPr>
          <w:rFonts w:ascii="Times New Roman" w:eastAsia="Times New Roman" w:hAnsi="Times New Roman" w:cs="Times New Roman"/>
          <w:kern w:val="0"/>
          <w14:ligatures w14:val="none"/>
        </w:rPr>
      </w:pPr>
      <w:r w:rsidRPr="00463F49">
        <w:rPr>
          <w:rFonts w:ascii="Times New Roman" w:eastAsia="Times New Roman" w:hAnsi="Times New Roman" w:cs="Times New Roman"/>
          <w:kern w:val="0"/>
          <w14:ligatures w14:val="none"/>
        </w:rPr>
        <w:t xml:space="preserve">On </w:t>
      </w:r>
      <w:r w:rsidRPr="00463F49">
        <w:rPr>
          <w:rFonts w:ascii="Times New Roman" w:eastAsia="Times New Roman" w:hAnsi="Times New Roman" w:cs="Times New Roman"/>
          <w:b/>
          <w:bCs/>
          <w:kern w:val="0"/>
          <w14:ligatures w14:val="none"/>
        </w:rPr>
        <w:t>Saturday, January 25th</w:t>
      </w:r>
      <w:r w:rsidRPr="00463F49">
        <w:rPr>
          <w:rFonts w:ascii="Times New Roman" w:eastAsia="Times New Roman" w:hAnsi="Times New Roman" w:cs="Times New Roman"/>
          <w:kern w:val="0"/>
          <w14:ligatures w14:val="none"/>
        </w:rPr>
        <w:t xml:space="preserve">, the Outreach Department at The Maryland School for the Blind hosted a </w:t>
      </w:r>
      <w:r w:rsidRPr="00463F49">
        <w:rPr>
          <w:rFonts w:ascii="Times New Roman" w:eastAsia="Times New Roman" w:hAnsi="Times New Roman" w:cs="Times New Roman"/>
          <w:b/>
          <w:bCs/>
          <w:kern w:val="0"/>
          <w14:ligatures w14:val="none"/>
        </w:rPr>
        <w:t>ballet class</w:t>
      </w:r>
      <w:r w:rsidRPr="00463F49">
        <w:rPr>
          <w:rFonts w:ascii="Times New Roman" w:eastAsia="Times New Roman" w:hAnsi="Times New Roman" w:cs="Times New Roman"/>
          <w:kern w:val="0"/>
          <w14:ligatures w14:val="none"/>
        </w:rPr>
        <w:t xml:space="preserve"> for students who are blind or have low vision. </w:t>
      </w:r>
      <w:r w:rsidRPr="00463F49">
        <w:rPr>
          <w:rFonts w:ascii="Times New Roman" w:eastAsia="Times New Roman" w:hAnsi="Times New Roman" w:cs="Times New Roman"/>
          <w:b/>
          <w:bCs/>
          <w:kern w:val="0"/>
          <w14:ligatures w14:val="none"/>
        </w:rPr>
        <w:t>Robyn Hughes</w:t>
      </w:r>
      <w:r w:rsidRPr="00463F49">
        <w:rPr>
          <w:rFonts w:ascii="Times New Roman" w:eastAsia="Times New Roman" w:hAnsi="Times New Roman" w:cs="Times New Roman"/>
          <w:kern w:val="0"/>
          <w14:ligatures w14:val="none"/>
        </w:rPr>
        <w:t>, a ballet teacher with low vision, led our students through an introduction to ballet. Students explored the space, got to know Robyn’s journey in dance, learned beginner moves, and made new friends.</w:t>
      </w:r>
    </w:p>
    <w:p w14:paraId="5FA89343" w14:textId="77777777" w:rsidR="00463F49" w:rsidRPr="00463F49" w:rsidRDefault="00463F49" w:rsidP="00463F49">
      <w:pPr>
        <w:spacing w:before="100" w:beforeAutospacing="1" w:after="100" w:afterAutospacing="1" w:line="240" w:lineRule="auto"/>
        <w:rPr>
          <w:rFonts w:ascii="Times New Roman" w:eastAsia="Times New Roman" w:hAnsi="Times New Roman" w:cs="Times New Roman"/>
          <w:kern w:val="0"/>
          <w14:ligatures w14:val="none"/>
        </w:rPr>
      </w:pPr>
      <w:r w:rsidRPr="00463F49">
        <w:rPr>
          <w:rFonts w:ascii="Times New Roman" w:eastAsia="Times New Roman" w:hAnsi="Times New Roman" w:cs="Times New Roman"/>
          <w:kern w:val="0"/>
          <w14:ligatures w14:val="none"/>
        </w:rPr>
        <w:t xml:space="preserve">Our students were able to participate based on their individual strengths and support needs. It was also a great opportunity for </w:t>
      </w:r>
      <w:r w:rsidRPr="00463F49">
        <w:rPr>
          <w:rFonts w:ascii="Times New Roman" w:eastAsia="Times New Roman" w:hAnsi="Times New Roman" w:cs="Times New Roman"/>
          <w:b/>
          <w:bCs/>
          <w:kern w:val="0"/>
          <w14:ligatures w14:val="none"/>
        </w:rPr>
        <w:t>parents to gather and share their experiences.</w:t>
      </w:r>
      <w:r w:rsidRPr="00463F49">
        <w:rPr>
          <w:rFonts w:ascii="Times New Roman" w:eastAsia="Times New Roman" w:hAnsi="Times New Roman" w:cs="Times New Roman"/>
          <w:kern w:val="0"/>
          <w14:ligatures w14:val="none"/>
        </w:rPr>
        <w:t xml:space="preserve"> Thank you to Robyn for leading us in a great lesson and ensuring that dance is for everyone!</w:t>
      </w:r>
    </w:p>
    <w:p w14:paraId="61266986" w14:textId="77777777" w:rsidR="00463F49" w:rsidRPr="00463F49" w:rsidRDefault="00463F49" w:rsidP="00463F49">
      <w:pPr>
        <w:spacing w:after="0" w:line="240" w:lineRule="auto"/>
        <w:rPr>
          <w:rFonts w:ascii="Times New Roman" w:eastAsia="Times New Roman" w:hAnsi="Times New Roman" w:cs="Times New Roman"/>
          <w:kern w:val="0"/>
          <w14:ligatures w14:val="none"/>
        </w:rPr>
      </w:pPr>
      <w:r w:rsidRPr="00463F49">
        <w:rPr>
          <w:rFonts w:ascii="Times New Roman" w:eastAsia="Times New Roman" w:hAnsi="Times New Roman" w:cs="Times New Roman"/>
          <w:noProof/>
          <w:kern w:val="0"/>
          <w14:ligatures w14:val="none"/>
        </w:rPr>
      </w:r>
      <w:r w:rsidR="00463F49" w:rsidRPr="00463F49">
        <w:rPr>
          <w:rFonts w:ascii="Times New Roman" w:eastAsia="Times New Roman" w:hAnsi="Times New Roman" w:cs="Times New Roman"/>
          <w:noProof/>
          <w:kern w:val="0"/>
          <w14:ligatures w14:val="none"/>
        </w:rPr>
        <w:pict w14:anchorId="400BFB09">
          <v:rect id="_x0000_i1027" alt="" style="width:468pt;height:.05pt;mso-width-percent:0;mso-height-percent:0;mso-width-percent:0;mso-height-percent:0" o:hralign="center" o:hrstd="t" o:hr="t" fillcolor="#a0a0a0" stroked="f"/>
        </w:pict>
      </w:r>
    </w:p>
    <w:p w14:paraId="19AB2102" w14:textId="77777777" w:rsidR="00463F49" w:rsidRPr="00463F49" w:rsidRDefault="00463F49" w:rsidP="00463F4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3F49">
        <w:rPr>
          <w:rFonts w:ascii="Times New Roman" w:eastAsia="Times New Roman" w:hAnsi="Times New Roman" w:cs="Times New Roman"/>
          <w:b/>
          <w:bCs/>
          <w:kern w:val="0"/>
          <w:sz w:val="27"/>
          <w:szCs w:val="27"/>
          <w14:ligatures w14:val="none"/>
        </w:rPr>
        <w:t>SAVE THE DATE!</w:t>
      </w:r>
    </w:p>
    <w:p w14:paraId="2E413373" w14:textId="7F556674" w:rsidR="00977E29" w:rsidRPr="00463F49" w:rsidRDefault="00463F49" w:rsidP="008011B4">
      <w:pPr>
        <w:spacing w:before="100" w:beforeAutospacing="1" w:after="100" w:afterAutospacing="1" w:line="240" w:lineRule="auto"/>
        <w:rPr>
          <w:rFonts w:ascii="Times New Roman" w:eastAsia="Times New Roman" w:hAnsi="Times New Roman" w:cs="Times New Roman"/>
          <w:kern w:val="0"/>
          <w14:ligatures w14:val="none"/>
        </w:rPr>
      </w:pPr>
      <w:r w:rsidRPr="00463F49">
        <w:rPr>
          <w:rFonts w:ascii="Apple Color Emoji" w:eastAsia="Times New Roman" w:hAnsi="Apple Color Emoji" w:cs="Apple Color Emoji"/>
          <w:kern w:val="0"/>
          <w14:ligatures w14:val="none"/>
        </w:rPr>
        <w:t>🗓</w:t>
      </w:r>
      <w:r w:rsidRPr="00463F49">
        <w:rPr>
          <w:rFonts w:ascii="Times New Roman" w:eastAsia="Times New Roman" w:hAnsi="Times New Roman" w:cs="Times New Roman"/>
          <w:b/>
          <w:bCs/>
          <w:kern w:val="0"/>
          <w14:ligatures w14:val="none"/>
        </w:rPr>
        <w:t>See Beyond Festival</w:t>
      </w:r>
      <w:r w:rsidRPr="00463F49">
        <w:rPr>
          <w:rFonts w:ascii="Times New Roman" w:eastAsia="Times New Roman" w:hAnsi="Times New Roman" w:cs="Times New Roman"/>
          <w:kern w:val="0"/>
          <w14:ligatures w14:val="none"/>
        </w:rPr>
        <w:br/>
      </w:r>
      <w:r w:rsidRPr="00463F49">
        <w:rPr>
          <w:rFonts w:ascii="Apple Color Emoji" w:eastAsia="Times New Roman" w:hAnsi="Apple Color Emoji" w:cs="Apple Color Emoji"/>
          <w:kern w:val="0"/>
          <w14:ligatures w14:val="none"/>
        </w:rPr>
        <w:t>📅</w:t>
      </w:r>
      <w:r w:rsidRPr="00463F49">
        <w:rPr>
          <w:rFonts w:ascii="Times New Roman" w:eastAsia="Times New Roman" w:hAnsi="Times New Roman" w:cs="Times New Roman"/>
          <w:kern w:val="0"/>
          <w14:ligatures w14:val="none"/>
        </w:rPr>
        <w:t xml:space="preserve"> </w:t>
      </w:r>
      <w:r w:rsidRPr="00463F49">
        <w:rPr>
          <w:rFonts w:ascii="Times New Roman" w:eastAsia="Times New Roman" w:hAnsi="Times New Roman" w:cs="Times New Roman"/>
          <w:b/>
          <w:bCs/>
          <w:kern w:val="0"/>
          <w14:ligatures w14:val="none"/>
        </w:rPr>
        <w:t xml:space="preserve">Saturday, April 26, </w:t>
      </w:r>
      <w:proofErr w:type="gramStart"/>
      <w:r w:rsidRPr="00463F49">
        <w:rPr>
          <w:rFonts w:ascii="Times New Roman" w:eastAsia="Times New Roman" w:hAnsi="Times New Roman" w:cs="Times New Roman"/>
          <w:b/>
          <w:bCs/>
          <w:kern w:val="0"/>
          <w14:ligatures w14:val="none"/>
        </w:rPr>
        <w:t>2025</w:t>
      </w:r>
      <w:r w:rsidR="008011B4">
        <w:rPr>
          <w:rFonts w:ascii="Times New Roman" w:eastAsia="Times New Roman" w:hAnsi="Times New Roman" w:cs="Times New Roman"/>
          <w:kern w:val="0"/>
          <w14:ligatures w14:val="none"/>
        </w:rPr>
        <w:t xml:space="preserve">  |</w:t>
      </w:r>
      <w:proofErr w:type="gramEnd"/>
      <w:r w:rsidR="008011B4">
        <w:rPr>
          <w:rFonts w:ascii="Times New Roman" w:eastAsia="Times New Roman" w:hAnsi="Times New Roman" w:cs="Times New Roman"/>
          <w:kern w:val="0"/>
          <w14:ligatures w14:val="none"/>
        </w:rPr>
        <w:t xml:space="preserve">  </w:t>
      </w:r>
      <w:r w:rsidRPr="00463F49">
        <w:rPr>
          <w:rFonts w:ascii="Apple Color Emoji" w:eastAsia="Times New Roman" w:hAnsi="Apple Color Emoji" w:cs="Apple Color Emoji"/>
          <w:kern w:val="0"/>
          <w14:ligatures w14:val="none"/>
        </w:rPr>
        <w:t>⏰</w:t>
      </w:r>
      <w:r w:rsidRPr="00463F49">
        <w:rPr>
          <w:rFonts w:ascii="Times New Roman" w:eastAsia="Times New Roman" w:hAnsi="Times New Roman" w:cs="Times New Roman"/>
          <w:kern w:val="0"/>
          <w14:ligatures w14:val="none"/>
        </w:rPr>
        <w:t xml:space="preserve"> </w:t>
      </w:r>
      <w:r w:rsidRPr="00463F49">
        <w:rPr>
          <w:rFonts w:ascii="Times New Roman" w:eastAsia="Times New Roman" w:hAnsi="Times New Roman" w:cs="Times New Roman"/>
          <w:b/>
          <w:bCs/>
          <w:kern w:val="0"/>
          <w14:ligatures w14:val="none"/>
        </w:rPr>
        <w:t>11 AM – 3 PM</w:t>
      </w:r>
      <w:r w:rsidRPr="00463F49">
        <w:rPr>
          <w:rFonts w:ascii="Times New Roman" w:eastAsia="Times New Roman" w:hAnsi="Times New Roman" w:cs="Times New Roman"/>
          <w:kern w:val="0"/>
          <w14:ligatures w14:val="none"/>
        </w:rPr>
        <w:br/>
      </w:r>
      <w:r w:rsidRPr="00463F49">
        <w:rPr>
          <w:rFonts w:ascii="Apple Color Emoji" w:eastAsia="Times New Roman" w:hAnsi="Apple Color Emoji" w:cs="Apple Color Emoji"/>
          <w:kern w:val="0"/>
          <w14:ligatures w14:val="none"/>
        </w:rPr>
        <w:t>✨</w:t>
      </w:r>
      <w:r w:rsidRPr="00463F49">
        <w:rPr>
          <w:rFonts w:ascii="Times New Roman" w:eastAsia="Times New Roman" w:hAnsi="Times New Roman" w:cs="Times New Roman"/>
          <w:kern w:val="0"/>
          <w14:ligatures w14:val="none"/>
        </w:rPr>
        <w:t xml:space="preserve"> </w:t>
      </w:r>
      <w:r w:rsidRPr="00463F49">
        <w:rPr>
          <w:rFonts w:ascii="Times New Roman" w:eastAsia="Times New Roman" w:hAnsi="Times New Roman" w:cs="Times New Roman"/>
          <w:b/>
          <w:bCs/>
          <w:kern w:val="0"/>
          <w14:ligatures w14:val="none"/>
        </w:rPr>
        <w:t>Experience Adaptation, Embrace Accessibility</w:t>
      </w:r>
    </w:p>
    <w:sectPr w:rsidR="00977E29" w:rsidRPr="00463F49" w:rsidSect="00977E29">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pitch w:val="default"/>
    <w:sig w:usb0="00000003" w:usb1="00000000" w:usb2="00000000" w:usb3="00000000" w:csb0="00000001" w:csb1="00000000"/>
  </w:font>
  <w:font w:name="Avenir Black">
    <w:panose1 w:val="020B0803020203020204"/>
    <w:charset w:val="4D"/>
    <w:family w:val="swiss"/>
    <w:pitch w:val="variable"/>
    <w:sig w:usb0="800000AF" w:usb1="5000204A" w:usb2="00000000" w:usb3="00000000" w:csb0="0000009B"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326C7"/>
    <w:multiLevelType w:val="hybridMultilevel"/>
    <w:tmpl w:val="D1FE7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D3ABE"/>
    <w:multiLevelType w:val="hybridMultilevel"/>
    <w:tmpl w:val="9C10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453C0"/>
    <w:multiLevelType w:val="hybridMultilevel"/>
    <w:tmpl w:val="6DF84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75684"/>
    <w:multiLevelType w:val="hybridMultilevel"/>
    <w:tmpl w:val="0E14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25B0B"/>
    <w:multiLevelType w:val="hybridMultilevel"/>
    <w:tmpl w:val="1E30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46D1C"/>
    <w:multiLevelType w:val="hybridMultilevel"/>
    <w:tmpl w:val="3A84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82F8B"/>
    <w:multiLevelType w:val="hybridMultilevel"/>
    <w:tmpl w:val="6864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839374">
    <w:abstractNumId w:val="2"/>
  </w:num>
  <w:num w:numId="2" w16cid:durableId="1156188092">
    <w:abstractNumId w:val="6"/>
  </w:num>
  <w:num w:numId="3" w16cid:durableId="1901861494">
    <w:abstractNumId w:val="5"/>
  </w:num>
  <w:num w:numId="4" w16cid:durableId="474638753">
    <w:abstractNumId w:val="1"/>
  </w:num>
  <w:num w:numId="5" w16cid:durableId="1624997856">
    <w:abstractNumId w:val="0"/>
  </w:num>
  <w:num w:numId="6" w16cid:durableId="82379042">
    <w:abstractNumId w:val="4"/>
  </w:num>
  <w:num w:numId="7" w16cid:durableId="2073656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29"/>
    <w:rsid w:val="00006D8B"/>
    <w:rsid w:val="00045DC8"/>
    <w:rsid w:val="00067427"/>
    <w:rsid w:val="000A5689"/>
    <w:rsid w:val="000D2670"/>
    <w:rsid w:val="000D6C64"/>
    <w:rsid w:val="00121BC5"/>
    <w:rsid w:val="00125578"/>
    <w:rsid w:val="001B0FDB"/>
    <w:rsid w:val="001E3148"/>
    <w:rsid w:val="002108BE"/>
    <w:rsid w:val="002937FE"/>
    <w:rsid w:val="003235EA"/>
    <w:rsid w:val="003768F7"/>
    <w:rsid w:val="003A40AE"/>
    <w:rsid w:val="00460B87"/>
    <w:rsid w:val="00463F49"/>
    <w:rsid w:val="0061566F"/>
    <w:rsid w:val="006B5979"/>
    <w:rsid w:val="00753BDC"/>
    <w:rsid w:val="00792E9A"/>
    <w:rsid w:val="007F4493"/>
    <w:rsid w:val="008011B4"/>
    <w:rsid w:val="00871D98"/>
    <w:rsid w:val="00920763"/>
    <w:rsid w:val="00977E29"/>
    <w:rsid w:val="009D49D3"/>
    <w:rsid w:val="00B46179"/>
    <w:rsid w:val="00C23E83"/>
    <w:rsid w:val="00CD438C"/>
    <w:rsid w:val="00CF0D87"/>
    <w:rsid w:val="00D01C3A"/>
    <w:rsid w:val="00DB1A8D"/>
    <w:rsid w:val="00FE7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FE92"/>
  <w15:chartTrackingRefBased/>
  <w15:docId w15:val="{69AD03AA-30D0-F44F-8438-681AAF64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E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E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77E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E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E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E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E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E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E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E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E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77E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E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E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E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E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E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E29"/>
    <w:rPr>
      <w:rFonts w:eastAsiaTheme="majorEastAsia" w:cstheme="majorBidi"/>
      <w:color w:val="272727" w:themeColor="text1" w:themeTint="D8"/>
    </w:rPr>
  </w:style>
  <w:style w:type="paragraph" w:styleId="Title">
    <w:name w:val="Title"/>
    <w:basedOn w:val="Normal"/>
    <w:next w:val="Normal"/>
    <w:link w:val="TitleChar"/>
    <w:uiPriority w:val="10"/>
    <w:qFormat/>
    <w:rsid w:val="00977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E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E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E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E29"/>
    <w:pPr>
      <w:spacing w:before="160"/>
      <w:jc w:val="center"/>
    </w:pPr>
    <w:rPr>
      <w:i/>
      <w:iCs/>
      <w:color w:val="404040" w:themeColor="text1" w:themeTint="BF"/>
    </w:rPr>
  </w:style>
  <w:style w:type="character" w:customStyle="1" w:styleId="QuoteChar">
    <w:name w:val="Quote Char"/>
    <w:basedOn w:val="DefaultParagraphFont"/>
    <w:link w:val="Quote"/>
    <w:uiPriority w:val="29"/>
    <w:rsid w:val="00977E29"/>
    <w:rPr>
      <w:i/>
      <w:iCs/>
      <w:color w:val="404040" w:themeColor="text1" w:themeTint="BF"/>
    </w:rPr>
  </w:style>
  <w:style w:type="paragraph" w:styleId="ListParagraph">
    <w:name w:val="List Paragraph"/>
    <w:basedOn w:val="Normal"/>
    <w:uiPriority w:val="34"/>
    <w:qFormat/>
    <w:rsid w:val="00977E29"/>
    <w:pPr>
      <w:ind w:left="720"/>
      <w:contextualSpacing/>
    </w:pPr>
  </w:style>
  <w:style w:type="character" w:styleId="IntenseEmphasis">
    <w:name w:val="Intense Emphasis"/>
    <w:basedOn w:val="DefaultParagraphFont"/>
    <w:uiPriority w:val="21"/>
    <w:qFormat/>
    <w:rsid w:val="00977E29"/>
    <w:rPr>
      <w:i/>
      <w:iCs/>
      <w:color w:val="0F4761" w:themeColor="accent1" w:themeShade="BF"/>
    </w:rPr>
  </w:style>
  <w:style w:type="paragraph" w:styleId="IntenseQuote">
    <w:name w:val="Intense Quote"/>
    <w:basedOn w:val="Normal"/>
    <w:next w:val="Normal"/>
    <w:link w:val="IntenseQuoteChar"/>
    <w:uiPriority w:val="30"/>
    <w:qFormat/>
    <w:rsid w:val="00977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E29"/>
    <w:rPr>
      <w:i/>
      <w:iCs/>
      <w:color w:val="0F4761" w:themeColor="accent1" w:themeShade="BF"/>
    </w:rPr>
  </w:style>
  <w:style w:type="character" w:styleId="IntenseReference">
    <w:name w:val="Intense Reference"/>
    <w:basedOn w:val="DefaultParagraphFont"/>
    <w:uiPriority w:val="32"/>
    <w:qFormat/>
    <w:rsid w:val="00977E29"/>
    <w:rPr>
      <w:b/>
      <w:bCs/>
      <w:smallCaps/>
      <w:color w:val="0F4761" w:themeColor="accent1" w:themeShade="BF"/>
      <w:spacing w:val="5"/>
    </w:rPr>
  </w:style>
  <w:style w:type="paragraph" w:customStyle="1" w:styleId="BasicParagraph">
    <w:name w:val="[Basic Paragraph]"/>
    <w:basedOn w:val="Normal"/>
    <w:uiPriority w:val="99"/>
    <w:rsid w:val="00977E29"/>
    <w:pPr>
      <w:autoSpaceDE w:val="0"/>
      <w:autoSpaceDN w:val="0"/>
      <w:adjustRightInd w:val="0"/>
      <w:spacing w:after="0" w:line="288" w:lineRule="auto"/>
      <w:textAlignment w:val="center"/>
    </w:pPr>
    <w:rPr>
      <w:rFonts w:ascii="MinionPro-Regular" w:hAnsi="MinionPro-Regular" w:cs="MinionPro-Regular"/>
      <w:color w:val="000000"/>
      <w:kern w:val="0"/>
    </w:rPr>
  </w:style>
  <w:style w:type="paragraph" w:customStyle="1" w:styleId="NoParagraphStyle">
    <w:name w:val="[No Paragraph Style]"/>
    <w:rsid w:val="001B0FDB"/>
    <w:pPr>
      <w:autoSpaceDE w:val="0"/>
      <w:autoSpaceDN w:val="0"/>
      <w:adjustRightInd w:val="0"/>
      <w:spacing w:after="0" w:line="288" w:lineRule="auto"/>
      <w:textAlignment w:val="center"/>
    </w:pPr>
    <w:rPr>
      <w:rFonts w:ascii="Avenir Black" w:hAnsi="Avenir Black"/>
      <w:color w:val="000000"/>
      <w:kern w:val="0"/>
    </w:rPr>
  </w:style>
  <w:style w:type="character" w:styleId="Strong">
    <w:name w:val="Strong"/>
    <w:basedOn w:val="DefaultParagraphFont"/>
    <w:uiPriority w:val="22"/>
    <w:qFormat/>
    <w:rsid w:val="00463F49"/>
    <w:rPr>
      <w:b/>
      <w:bCs/>
    </w:rPr>
  </w:style>
  <w:style w:type="paragraph" w:styleId="NormalWeb">
    <w:name w:val="Normal (Web)"/>
    <w:basedOn w:val="Normal"/>
    <w:uiPriority w:val="99"/>
    <w:semiHidden/>
    <w:unhideWhenUsed/>
    <w:rsid w:val="00463F4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471802">
      <w:bodyDiv w:val="1"/>
      <w:marLeft w:val="0"/>
      <w:marRight w:val="0"/>
      <w:marTop w:val="0"/>
      <w:marBottom w:val="0"/>
      <w:divBdr>
        <w:top w:val="none" w:sz="0" w:space="0" w:color="auto"/>
        <w:left w:val="none" w:sz="0" w:space="0" w:color="auto"/>
        <w:bottom w:val="none" w:sz="0" w:space="0" w:color="auto"/>
        <w:right w:val="none" w:sz="0" w:space="0" w:color="auto"/>
      </w:divBdr>
    </w:div>
    <w:div w:id="178245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1EEAFC0FCE446A39B5AE35BF4DF09" ma:contentTypeVersion="15" ma:contentTypeDescription="Create a new document." ma:contentTypeScope="" ma:versionID="acb24cfd1a0eb4c06413995ba354576f">
  <xsd:schema xmlns:xsd="http://www.w3.org/2001/XMLSchema" xmlns:xs="http://www.w3.org/2001/XMLSchema" xmlns:p="http://schemas.microsoft.com/office/2006/metadata/properties" xmlns:ns2="db568457-d053-431b-9a49-53a0a7b1a0ee" xmlns:ns3="fe26d14c-8204-47f9-be38-760fcb1f9657" targetNamespace="http://schemas.microsoft.com/office/2006/metadata/properties" ma:root="true" ma:fieldsID="db72182cc1e6d4d11ce3a7734a6ac322" ns2:_="" ns3:_="">
    <xsd:import namespace="db568457-d053-431b-9a49-53a0a7b1a0ee"/>
    <xsd:import namespace="fe26d14c-8204-47f9-be38-760fcb1f96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68457-d053-431b-9a49-53a0a7b1a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feac038-4c30-4f15-9f7a-615a728b07b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26d14c-8204-47f9-be38-760fcb1f96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23dd9c0-f8cd-4d62-8dff-043e3ddc7fc4}" ma:internalName="TaxCatchAll" ma:showField="CatchAllData" ma:web="fe26d14c-8204-47f9-be38-760fcb1f965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568457-d053-431b-9a49-53a0a7b1a0ee">
      <Terms xmlns="http://schemas.microsoft.com/office/infopath/2007/PartnerControls"/>
    </lcf76f155ced4ddcb4097134ff3c332f>
    <TaxCatchAll xmlns="fe26d14c-8204-47f9-be38-760fcb1f9657" xsi:nil="true"/>
  </documentManagement>
</p:properties>
</file>

<file path=customXml/itemProps1.xml><?xml version="1.0" encoding="utf-8"?>
<ds:datastoreItem xmlns:ds="http://schemas.openxmlformats.org/officeDocument/2006/customXml" ds:itemID="{BB1D86DF-BAC0-4200-B462-AEDF39F8F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68457-d053-431b-9a49-53a0a7b1a0ee"/>
    <ds:schemaRef ds:uri="fe26d14c-8204-47f9-be38-760fcb1f9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5CC1E-6CAC-4F2F-825E-81AC1B7E630B}">
  <ds:schemaRefs>
    <ds:schemaRef ds:uri="http://schemas.microsoft.com/sharepoint/v3/contenttype/forms"/>
  </ds:schemaRefs>
</ds:datastoreItem>
</file>

<file path=customXml/itemProps3.xml><?xml version="1.0" encoding="utf-8"?>
<ds:datastoreItem xmlns:ds="http://schemas.openxmlformats.org/officeDocument/2006/customXml" ds:itemID="{CF643DE6-EBC3-4EA9-81DD-D4E32476B616}">
  <ds:schemaRefs>
    <ds:schemaRef ds:uri="http://schemas.microsoft.com/office/2006/metadata/properties"/>
    <ds:schemaRef ds:uri="http://schemas.microsoft.com/office/infopath/2007/PartnerControls"/>
    <ds:schemaRef ds:uri="db568457-d053-431b-9a49-53a0a7b1a0ee"/>
    <ds:schemaRef ds:uri="fe26d14c-8204-47f9-be38-760fcb1f9657"/>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Sanchez</dc:creator>
  <cp:keywords/>
  <dc:description/>
  <cp:lastModifiedBy>Jeff Sanchez</cp:lastModifiedBy>
  <cp:revision>28</cp:revision>
  <dcterms:created xsi:type="dcterms:W3CDTF">2025-02-11T17:20:00Z</dcterms:created>
  <dcterms:modified xsi:type="dcterms:W3CDTF">2025-03-12T17:34:00Z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0x0101003471EEAFC0FCE446A39B5AE35BF4DF09</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